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1C1D3C" w:rsidRPr="005E199F" w:rsidTr="001C1D3C">
        <w:trPr>
          <w:trHeight w:val="70"/>
        </w:trPr>
        <w:tc>
          <w:tcPr>
            <w:tcW w:w="2695" w:type="dxa"/>
          </w:tcPr>
          <w:p w:rsidR="001C1D3C" w:rsidRPr="009D62BA" w:rsidRDefault="001C1D3C" w:rsidP="001C1D3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1C1D3C" w:rsidRPr="00CA52D3" w:rsidRDefault="001C1D3C" w:rsidP="00CA52D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2920" w:type="dxa"/>
          </w:tcPr>
          <w:p w:rsidR="001C1D3C" w:rsidRPr="00897918" w:rsidRDefault="001C1D3C" w:rsidP="001C1D3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5A0624" w:rsidRPr="005A25FF" w:rsidRDefault="005A0624" w:rsidP="001C1D3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1C1D3C" w:rsidRPr="005E199F" w:rsidTr="001C1D3C">
        <w:trPr>
          <w:trHeight w:val="70"/>
        </w:trPr>
        <w:tc>
          <w:tcPr>
            <w:tcW w:w="2695" w:type="dxa"/>
          </w:tcPr>
          <w:p w:rsidR="001C1D3C" w:rsidRPr="005A25FF" w:rsidRDefault="001C1D3C" w:rsidP="001C1D3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5A25FF">
              <w:rPr>
                <w:b/>
                <w:sz w:val="20"/>
                <w:szCs w:val="20"/>
              </w:rPr>
              <w:t>Декоративные отделочные работы</w:t>
            </w:r>
          </w:p>
        </w:tc>
        <w:tc>
          <w:tcPr>
            <w:tcW w:w="2126" w:type="dxa"/>
          </w:tcPr>
          <w:p w:rsidR="001C1D3C" w:rsidRPr="00AF18D0" w:rsidRDefault="001C1D3C" w:rsidP="001C1D3C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1C1D3C" w:rsidRPr="00AF18D0" w:rsidRDefault="001C1D3C" w:rsidP="001C1D3C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1C1D3C" w:rsidRPr="00897918" w:rsidRDefault="001C1D3C" w:rsidP="001C1D3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C1D3C" w:rsidRPr="003E6F37" w:rsidRDefault="005A25FF" w:rsidP="001C1D3C">
            <w:pPr>
              <w:suppressAutoHyphens/>
              <w:ind w:left="-41" w:right="-23"/>
              <w:jc w:val="both"/>
              <w:rPr>
                <w:color w:val="0000FF"/>
                <w:sz w:val="18"/>
                <w:szCs w:val="18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</w:tbl>
    <w:p w:rsidR="00A41ABE" w:rsidRPr="001C1D3C" w:rsidRDefault="00A41ABE" w:rsidP="001C1D3C">
      <w:pPr>
        <w:rPr>
          <w:szCs w:val="18"/>
        </w:rPr>
      </w:pPr>
    </w:p>
    <w:sectPr w:rsidR="00A41ABE" w:rsidRPr="001C1D3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269" w:rsidRDefault="00267269">
      <w:r>
        <w:separator/>
      </w:r>
    </w:p>
  </w:endnote>
  <w:endnote w:type="continuationSeparator" w:id="0">
    <w:p w:rsidR="00267269" w:rsidRDefault="0026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8F2" w:rsidRDefault="00B068F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4C1" w:rsidRPr="009D62BA" w:rsidRDefault="003F74C1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3F74C1" w:rsidRPr="004D5F50" w:rsidRDefault="003F74C1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И.А. Круглей</w:t>
    </w:r>
  </w:p>
  <w:p w:rsidR="003F74C1" w:rsidRPr="00897918" w:rsidRDefault="003F74C1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3F74C1" w:rsidRPr="00897918" w:rsidRDefault="003F74C1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3F74C1" w:rsidRDefault="003F74C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F74C1" w:rsidRDefault="003F74C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F74C1" w:rsidRDefault="003F74C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F74C1" w:rsidRPr="003C5754" w:rsidRDefault="003F74C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8F2" w:rsidRDefault="00B068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269" w:rsidRDefault="00267269">
      <w:r>
        <w:separator/>
      </w:r>
    </w:p>
  </w:footnote>
  <w:footnote w:type="continuationSeparator" w:id="0">
    <w:p w:rsidR="00267269" w:rsidRDefault="00267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8F2" w:rsidRDefault="00B068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3F74C1" w:rsidRPr="00B06B9C" w:rsidTr="00B06B9C">
      <w:tc>
        <w:tcPr>
          <w:tcW w:w="5068" w:type="dxa"/>
        </w:tcPr>
        <w:p w:rsidR="003F74C1" w:rsidRPr="00B06B9C" w:rsidRDefault="003F74C1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3F74C1" w:rsidRPr="009D62BA" w:rsidRDefault="003F74C1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3F74C1" w:rsidRPr="009D62BA" w:rsidRDefault="003F74C1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AE61A7">
            <w:rPr>
              <w:sz w:val="26"/>
              <w:szCs w:val="26"/>
              <w:u w:val="single"/>
            </w:rPr>
            <w:t>625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23</w:t>
          </w:r>
          <w:bookmarkEnd w:id="0"/>
        </w:p>
        <w:p w:rsidR="003F74C1" w:rsidRPr="009D62BA" w:rsidRDefault="003F74C1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</w:t>
          </w:r>
          <w:r w:rsidR="00AE61A7">
            <w:rPr>
              <w:sz w:val="26"/>
              <w:szCs w:val="26"/>
              <w:u w:val="single"/>
            </w:rPr>
            <w:t>4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ноября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3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23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3F74C1" w:rsidRPr="00B06B9C" w:rsidRDefault="003F74C1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B068F2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B068F2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3F74C1" w:rsidRDefault="003F74C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F74C1" w:rsidRPr="004D5F50" w:rsidRDefault="003F74C1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3F74C1" w:rsidRPr="00AE61A7" w:rsidRDefault="00AE61A7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AE61A7">
      <w:rPr>
        <w:b/>
        <w:sz w:val="26"/>
        <w:szCs w:val="26"/>
      </w:rPr>
      <w:t>Частное предприятие «Стройинтерплюс»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3F74C1" w:rsidTr="00897918">
      <w:trPr>
        <w:cantSplit/>
      </w:trPr>
      <w:tc>
        <w:tcPr>
          <w:tcW w:w="2694" w:type="dxa"/>
          <w:vAlign w:val="center"/>
        </w:tcPr>
        <w:p w:rsidR="003F74C1" w:rsidRDefault="003F74C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3F74C1" w:rsidRDefault="003F74C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3F74C1" w:rsidRDefault="003F74C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3F74C1" w:rsidRPr="00433C9C" w:rsidRDefault="003F74C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3F74C1" w:rsidRDefault="003F74C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3F74C1" w:rsidRDefault="003F74C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3F74C1" w:rsidRDefault="003F74C1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3F74C1" w:rsidRPr="00433C9C" w:rsidRDefault="003F74C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3F74C1" w:rsidRPr="00433C9C" w:rsidRDefault="003F74C1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3F74C1" w:rsidRDefault="003F74C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3F74C1" w:rsidRDefault="003F74C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3F74C1" w:rsidRDefault="003F74C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3F74C1" w:rsidRPr="00833690" w:rsidRDefault="003F74C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3F74C1" w:rsidRPr="003E2E88" w:rsidRDefault="003F74C1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8F2" w:rsidRDefault="00B068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2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269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03D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6690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595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1A7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8F2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386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20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43E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B8C6E-9175-472E-9118-AE9306EAC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D3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2023-11-27T10:36:00Z</cp:lastPrinted>
  <dcterms:created xsi:type="dcterms:W3CDTF">2026-05-16T01:26:00Z</dcterms:created>
  <dcterms:modified xsi:type="dcterms:W3CDTF">2026-05-16T01:26:00Z</dcterms:modified>
</cp:coreProperties>
</file>